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湖北省电子信息产品质量监督检验院外协技术服务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供应商入库名单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湖北金同方节能智控有限公司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武汉深捷科技股份有限公司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ZmZmN2RlZGRlMzFlZmVmM2M1NGI0OGNjMDQxOTQifQ=="/>
  </w:docVars>
  <w:rsids>
    <w:rsidRoot w:val="20364B50"/>
    <w:rsid w:val="20364B50"/>
    <w:rsid w:val="25D44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176</Characters>
  <Lines>0</Lines>
  <Paragraphs>0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2023-06-28T07:58:00Z</dcterms:created>
  <dc:creator>yong</dc:creator>
  <cp:lastModifiedBy>喵喵叉会腰</cp:lastModifiedBy>
  <dcterms:modified xsi:type="dcterms:W3CDTF">2023-08-10T07:30:11Z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75471ABC20F3494187AEA7B9F38FA80B_13</vt:lpwstr>
  </property>
</Properties>
</file>